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</w:p>
    <w:p w:rsidR="00E10F8C" w:rsidRPr="00E10F8C" w:rsidRDefault="00BD5571" w:rsidP="00E10F8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КМК</w:t>
      </w:r>
      <w:bookmarkStart w:id="0" w:name="_GoBack"/>
      <w:bookmarkEnd w:id="0"/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sz w:val="28"/>
          <w:szCs w:val="28"/>
          <w:lang w:val="kk-KZ"/>
        </w:rPr>
        <w:t>Бақылау кеңесінің төрағасы</w:t>
      </w:r>
    </w:p>
    <w:p w:rsidR="00E10F8C" w:rsidRPr="00E10F8C" w:rsidRDefault="00E10F8C" w:rsidP="00E10F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sz w:val="28"/>
          <w:szCs w:val="28"/>
          <w:lang w:val="kk-KZ"/>
        </w:rPr>
        <w:t xml:space="preserve">___________ </w:t>
      </w:r>
      <w:r w:rsidR="000747DC">
        <w:rPr>
          <w:rFonts w:ascii="Times New Roman" w:hAnsi="Times New Roman" w:cs="Times New Roman"/>
          <w:b/>
          <w:sz w:val="28"/>
          <w:szCs w:val="28"/>
          <w:lang w:val="kk-KZ"/>
        </w:rPr>
        <w:t>М.Н. Ахметов</w:t>
      </w:r>
    </w:p>
    <w:p w:rsidR="00E10F8C" w:rsidRPr="00E10F8C" w:rsidRDefault="00611CD0" w:rsidP="00E10F8C">
      <w:pPr>
        <w:pStyle w:val="a5"/>
        <w:ind w:left="5843" w:right="15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="000747DC">
        <w:rPr>
          <w:b/>
          <w:sz w:val="28"/>
          <w:szCs w:val="28"/>
          <w:lang w:val="kk-KZ"/>
        </w:rPr>
        <w:t>___</w:t>
      </w:r>
      <w:r>
        <w:rPr>
          <w:b/>
          <w:sz w:val="28"/>
          <w:szCs w:val="28"/>
          <w:lang w:val="kk-KZ"/>
        </w:rPr>
        <w:t xml:space="preserve">» </w:t>
      </w:r>
      <w:r w:rsidR="000747DC">
        <w:rPr>
          <w:b/>
          <w:sz w:val="28"/>
          <w:szCs w:val="28"/>
          <w:lang w:val="kk-KZ"/>
        </w:rPr>
        <w:t>_________</w:t>
      </w:r>
      <w:r w:rsidR="00E10F8C" w:rsidRPr="00E10F8C">
        <w:rPr>
          <w:b/>
          <w:sz w:val="28"/>
          <w:szCs w:val="28"/>
          <w:lang w:val="kk-KZ"/>
        </w:rPr>
        <w:t xml:space="preserve">  20</w:t>
      </w:r>
      <w:r w:rsidR="000747DC">
        <w:rPr>
          <w:b/>
          <w:sz w:val="28"/>
          <w:szCs w:val="28"/>
          <w:lang w:val="kk-KZ"/>
        </w:rPr>
        <w:t>22</w:t>
      </w:r>
      <w:r w:rsidR="00E10F8C" w:rsidRPr="00E10F8C">
        <w:rPr>
          <w:b/>
          <w:sz w:val="28"/>
          <w:szCs w:val="28"/>
          <w:lang w:val="kk-KZ"/>
        </w:rPr>
        <w:t xml:space="preserve"> ж. </w:t>
      </w:r>
    </w:p>
    <w:p w:rsidR="00E10F8C" w:rsidRPr="00E10F8C" w:rsidRDefault="00E10F8C" w:rsidP="00E10F8C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E10F8C" w:rsidRPr="00E10F8C" w:rsidRDefault="00E10F8C" w:rsidP="00E10F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ШЖҚ «Ғ.Сұлтанов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атындағы Павлодар облыстық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10F8C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ауруханасы» КМҚ</w:t>
      </w:r>
    </w:p>
    <w:p w:rsidR="002F174E" w:rsidRDefault="00E10F8C" w:rsidP="002F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F8C">
        <w:rPr>
          <w:rFonts w:ascii="Times New Roman" w:hAnsi="Times New Roman" w:cs="Times New Roman"/>
          <w:b/>
          <w:sz w:val="28"/>
          <w:szCs w:val="28"/>
        </w:rPr>
        <w:t>Ішкі нормативтік құжаттардың жіктеуіші</w:t>
      </w:r>
    </w:p>
    <w:p w:rsidR="00E10F8C" w:rsidRDefault="00E10F8C" w:rsidP="002F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930"/>
      </w:tblGrid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</w:rPr>
              <w:t>Ішкі нормативтік құжаттардың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атауы</w:t>
            </w:r>
          </w:p>
        </w:tc>
      </w:tr>
      <w:tr w:rsidR="002F174E" w:rsidRPr="00BD557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Жарғы заңнамасының талаптарына сәйкес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</w:t>
            </w:r>
          </w:p>
          <w:p w:rsidR="00300661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006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Байқау к</w:t>
            </w:r>
            <w:r w:rsidR="00300661"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еңесімен келісілген </w:t>
            </w:r>
          </w:p>
          <w:p w:rsidR="00300661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уәкілетті мемлекеттік орган (ЖАО) бекітетін </w:t>
            </w:r>
          </w:p>
          <w:p w:rsidR="00E10F8C" w:rsidRPr="00E10F8C" w:rsidRDefault="00E10F8C" w:rsidP="003006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ішкі нормативтік құжаттар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E10F8C" w:rsidRDefault="00E10F8C" w:rsidP="00E10F8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ШЖҚ «Ғ.Сұлтанов атындағы Павлодар облыстық ауруханасы» КМҚ </w:t>
            </w:r>
            <w:r w:rsidRPr="00E10F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Жарғысы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даму жоспары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Корпоративтік басқару кодексі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Байқау кеңесі туралы Е</w:t>
            </w:r>
            <w:r w:rsidR="00E10F8C"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реже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 w:rsidP="00E10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 w:rsid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таза табыстың </w:t>
            </w: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бөлігін аудару мөлшерін айқындау және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өкімде</w:t>
            </w: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қалған таза табысты бөлу ережесі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директорымен  шарт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E10F8C" w:rsidRDefault="00E10F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құжаттар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Заңнама мен Жарғының талаптарына сәйкес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айқау кеңесі бекітетін ішкі нормативтік құжаттар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 жоспары</w:t>
            </w:r>
            <w:r w:rsidR="002F17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Іскерлік этика кодексі</w:t>
            </w:r>
            <w:r w:rsidR="002F17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саясаты</w:t>
            </w:r>
            <w:r w:rsidR="002F1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E10F8C" w:rsidP="00E10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саясат туралы Ереже 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300661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 xml:space="preserve">Ақылы қызметтер көрсету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мен </w:t>
            </w:r>
            <w:r w:rsidRPr="00300661">
              <w:rPr>
                <w:rFonts w:ascii="Times New Roman" w:hAnsi="Times New Roman" w:cs="Times New Roman"/>
                <w:sz w:val="28"/>
              </w:rPr>
              <w:t>ақылы және өзге де қызметтер көрсетуден түскен қара</w:t>
            </w:r>
            <w:r>
              <w:rPr>
                <w:rFonts w:ascii="Times New Roman" w:hAnsi="Times New Roman" w:cs="Times New Roman"/>
                <w:sz w:val="28"/>
              </w:rPr>
              <w:t xml:space="preserve">жатты пайдалану тәртібі туралы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Коммерциялық және қызметтік құпияның сақталуын қамтамасыз ету жөніндегі Нұсқаулық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Интерн</w:t>
            </w:r>
            <w:r>
              <w:rPr>
                <w:rFonts w:ascii="Times New Roman" w:hAnsi="Times New Roman" w:cs="Times New Roman"/>
                <w:sz w:val="28"/>
              </w:rPr>
              <w:t xml:space="preserve">ет-ресурсты ақпараттық толтыру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режесі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Байқау кеңесінің жұмыс жоспары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2D014C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айқау кеңесінің хатшысы туралы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300661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Pr="00300661" w:rsidRDefault="00300661" w:rsidP="003006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0661">
              <w:rPr>
                <w:rFonts w:ascii="Times New Roman" w:hAnsi="Times New Roman" w:cs="Times New Roman"/>
                <w:sz w:val="28"/>
                <w:szCs w:val="28"/>
              </w:rPr>
              <w:t>Ішкі нормативтік құжаттардың жіктеуіші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 құжаттар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Заңнама мен Жарғының талаптарына сәйкес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>айқау кеңесі бекітетін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3006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ішкі нормативтік құжаттар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D6510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Операциялық жоспар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D6510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Штат кестесі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D6510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Құрылымдық</w:t>
            </w:r>
            <w:r>
              <w:rPr>
                <w:rFonts w:ascii="Times New Roman" w:hAnsi="Times New Roman" w:cs="Times New Roman"/>
                <w:sz w:val="28"/>
              </w:rPr>
              <w:t xml:space="preserve"> бөлімшелер туралы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режелер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</w:t>
            </w:r>
            <w:r w:rsidRP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қызметкерлерінің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еңбек</w:t>
            </w:r>
            <w:r w:rsidRP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ақы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сын</w:t>
            </w:r>
            <w:r w:rsidRPr="003006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төлеу туралы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Ереже</w:t>
            </w:r>
          </w:p>
        </w:tc>
      </w:tr>
      <w:tr w:rsidR="002F174E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2F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4E" w:rsidRDefault="0030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F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ШЖҚ «Ғ.Сұлтанов атындағы Павлодар облыстық ауруханасы»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КМҚ еңбек тәртібінің Ережесі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Кадрлық іс жүргізу туралы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Есеп саясаты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Тәуекелдерді басқару саясаты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Қызметкерлерді үздік</w:t>
            </w:r>
            <w:r>
              <w:rPr>
                <w:rFonts w:ascii="Times New Roman" w:hAnsi="Times New Roman" w:cs="Times New Roman"/>
                <w:sz w:val="28"/>
              </w:rPr>
              <w:t xml:space="preserve">сіз және кәсіби дамытуды оқыту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режесі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Құжаттау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  <w:r w:rsidRPr="00300661">
              <w:rPr>
                <w:rFonts w:ascii="Times New Roman" w:hAnsi="Times New Roman" w:cs="Times New Roman"/>
                <w:sz w:val="28"/>
              </w:rPr>
              <w:t>режесі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Қызметкерлердің л</w:t>
            </w:r>
            <w:r w:rsidRPr="00300661">
              <w:rPr>
                <w:rFonts w:ascii="Times New Roman" w:hAnsi="Times New Roman" w:cs="Times New Roman"/>
                <w:sz w:val="28"/>
              </w:rPr>
              <w:t>ауазымдық нұсқаулықтар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Ақылы медициналық қызметтерге баға прейскуранты</w:t>
            </w:r>
          </w:p>
        </w:tc>
      </w:tr>
      <w:tr w:rsidR="00300661" w:rsidTr="002F174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Default="0030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61" w:rsidRPr="00300661" w:rsidRDefault="00300661" w:rsidP="00143A55">
            <w:pPr>
              <w:rPr>
                <w:rFonts w:ascii="Times New Roman" w:hAnsi="Times New Roman" w:cs="Times New Roman"/>
                <w:sz w:val="28"/>
              </w:rPr>
            </w:pPr>
            <w:r w:rsidRPr="00300661">
              <w:rPr>
                <w:rFonts w:ascii="Times New Roman" w:hAnsi="Times New Roman" w:cs="Times New Roman"/>
                <w:sz w:val="28"/>
              </w:rPr>
              <w:t>Ұжымдық шарт</w:t>
            </w:r>
          </w:p>
        </w:tc>
      </w:tr>
    </w:tbl>
    <w:p w:rsidR="002F174E" w:rsidRDefault="002F174E" w:rsidP="002F17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1A0" w:rsidRDefault="00FF11A0"/>
    <w:sectPr w:rsidR="00FF11A0" w:rsidSect="0013538A">
      <w:pgSz w:w="11906" w:h="16838" w:code="9"/>
      <w:pgMar w:top="1134" w:right="851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0D"/>
    <w:rsid w:val="000747DC"/>
    <w:rsid w:val="0013538A"/>
    <w:rsid w:val="001958A6"/>
    <w:rsid w:val="00283F30"/>
    <w:rsid w:val="002F174E"/>
    <w:rsid w:val="00300661"/>
    <w:rsid w:val="00611CD0"/>
    <w:rsid w:val="00BD5571"/>
    <w:rsid w:val="00D94327"/>
    <w:rsid w:val="00E10F8C"/>
    <w:rsid w:val="00E4130D"/>
    <w:rsid w:val="00EB7EA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7D117-3A9E-4456-99FF-CEB8439E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4E"/>
  </w:style>
  <w:style w:type="paragraph" w:styleId="1">
    <w:name w:val="heading 1"/>
    <w:basedOn w:val="a"/>
    <w:next w:val="a"/>
    <w:link w:val="10"/>
    <w:qFormat/>
    <w:rsid w:val="00D9432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32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Strong"/>
    <w:basedOn w:val="a0"/>
    <w:uiPriority w:val="22"/>
    <w:qFormat/>
    <w:rsid w:val="00D94327"/>
    <w:rPr>
      <w:b/>
      <w:bCs/>
    </w:rPr>
  </w:style>
  <w:style w:type="paragraph" w:styleId="a4">
    <w:name w:val="List Paragraph"/>
    <w:basedOn w:val="a"/>
    <w:uiPriority w:val="34"/>
    <w:qFormat/>
    <w:rsid w:val="00D943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2F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F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STAT-ERNAR</cp:lastModifiedBy>
  <cp:revision>9</cp:revision>
  <dcterms:created xsi:type="dcterms:W3CDTF">2019-05-21T10:14:00Z</dcterms:created>
  <dcterms:modified xsi:type="dcterms:W3CDTF">2022-06-10T10:14:00Z</dcterms:modified>
</cp:coreProperties>
</file>